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AD" w:rsidRPr="00BD15AD" w:rsidRDefault="00BD15AD" w:rsidP="00BD15AD">
      <w:pPr>
        <w:jc w:val="center"/>
        <w:rPr>
          <w:b/>
          <w:noProof/>
          <w:sz w:val="36"/>
          <w:szCs w:val="36"/>
          <w:u w:val="single"/>
        </w:rPr>
      </w:pPr>
      <w:r w:rsidRPr="00BD15AD">
        <w:rPr>
          <w:b/>
          <w:noProof/>
          <w:sz w:val="36"/>
          <w:szCs w:val="36"/>
          <w:u w:val="single"/>
        </w:rPr>
        <w:t>Friction</w:t>
      </w:r>
    </w:p>
    <w:p w:rsidR="00BD15AD" w:rsidRDefault="00BD15AD">
      <w:r w:rsidRPr="00BD15AD">
        <w:rPr>
          <w:noProof/>
        </w:rPr>
        <w:drawing>
          <wp:inline distT="0" distB="0" distL="0" distR="0">
            <wp:extent cx="2985604" cy="2080307"/>
            <wp:effectExtent l="19050" t="0" r="5246" b="0"/>
            <wp:docPr id="2" name="Picture 1" descr="http://www.bbc.co.uk/staticarchive/9db0c22dbd8ec3a3c905dc8a854168e44c1403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9db0c22dbd8ec3a3c905dc8a854168e44c14035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20" cy="208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D15AD">
        <w:drawing>
          <wp:inline distT="0" distB="0" distL="0" distR="0">
            <wp:extent cx="2582986" cy="3244133"/>
            <wp:effectExtent l="19050" t="0" r="7814" b="0"/>
            <wp:docPr id="3" name="irc_mi" descr="http://biomech.byu.edu/Portals/84/Images/runnerfo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mech.byu.edu/Portals/84/Images/runnerfor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00" cy="324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AD" w:rsidRDefault="00BD15AD"/>
    <w:p w:rsidR="00BD15AD" w:rsidRDefault="00BD15AD"/>
    <w:p w:rsidR="00BD15AD" w:rsidRDefault="00BD15AD"/>
    <w:p w:rsidR="00BD15AD" w:rsidRDefault="00BD15AD"/>
    <w:p w:rsidR="00BD15AD" w:rsidRDefault="00BD15AD">
      <w:pPr>
        <w:rPr>
          <w:noProof/>
        </w:rPr>
      </w:pPr>
    </w:p>
    <w:p w:rsidR="00BD15AD" w:rsidRDefault="00BD15AD">
      <w:r>
        <w:rPr>
          <w:noProof/>
        </w:rPr>
        <w:drawing>
          <wp:inline distT="0" distB="0" distL="0" distR="0">
            <wp:extent cx="4439662" cy="3331597"/>
            <wp:effectExtent l="19050" t="0" r="0" b="0"/>
            <wp:docPr id="10" name="Picture 10" descr="http://images.slideplayer.com/11/3293336/slides/slide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ideplayer.com/11/3293336/slides/slide_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21" cy="333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AD" w:rsidRDefault="00BD15AD"/>
    <w:p w:rsidR="00BD15AD" w:rsidRDefault="00BD15AD"/>
    <w:p w:rsidR="00BD15AD" w:rsidRPr="00BD15AD" w:rsidRDefault="00BD15AD" w:rsidP="00BD15AD">
      <w:pPr>
        <w:rPr>
          <w:b/>
          <w:sz w:val="36"/>
          <w:szCs w:val="36"/>
          <w:u w:val="single"/>
        </w:rPr>
      </w:pPr>
      <w:r>
        <w:tab/>
      </w:r>
      <w:r>
        <w:tab/>
        <w:t xml:space="preserve">     </w:t>
      </w:r>
      <w:r w:rsidRPr="00BD15AD">
        <w:rPr>
          <w:b/>
          <w:sz w:val="36"/>
          <w:szCs w:val="36"/>
          <w:u w:val="single"/>
        </w:rPr>
        <w:t>Gravity, Weight, and Mass</w:t>
      </w:r>
    </w:p>
    <w:p w:rsidR="00BD15AD" w:rsidRDefault="00BD15AD">
      <w:r>
        <w:rPr>
          <w:noProof/>
        </w:rPr>
        <w:drawing>
          <wp:inline distT="0" distB="0" distL="0" distR="0">
            <wp:extent cx="4556125" cy="3418840"/>
            <wp:effectExtent l="19050" t="0" r="0" b="0"/>
            <wp:docPr id="22" name="irc_mi" descr="http://image.slidesharecdn.com/gravity-100810205111-phpapp02/95/gravity-3-728.jpg?cb=128147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gravity-100810205111-phpapp02/95/gravity-3-728.jpg?cb=12814735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AD" w:rsidRDefault="00BD15AD"/>
    <w:sectPr w:rsidR="00BD15AD" w:rsidSect="00BD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5AD"/>
    <w:rsid w:val="00BD15AD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51</Characters>
  <Application>Microsoft Office Word</Application>
  <DocSecurity>0</DocSecurity>
  <Lines>1</Lines>
  <Paragraphs>1</Paragraphs>
  <ScaleCrop>false</ScaleCrop>
  <Company>Howard County Public School System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cp:lastPrinted>2015-12-02T13:00:00Z</cp:lastPrinted>
  <dcterms:created xsi:type="dcterms:W3CDTF">2015-12-02T12:50:00Z</dcterms:created>
  <dcterms:modified xsi:type="dcterms:W3CDTF">2015-12-02T13:01:00Z</dcterms:modified>
</cp:coreProperties>
</file>